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BC089F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рский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D84A7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</w:t>
            </w:r>
            <w:r w:rsidR="008D7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февраля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D84A7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февраля  2019 г., 12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865EF2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D35E5" w:rsidRPr="00D84A75" w:rsidRDefault="00350BE5" w:rsidP="00D84A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1.</w:t>
      </w:r>
      <w:r w:rsidR="00277E66" w:rsidRPr="00277E66">
        <w:rPr>
          <w:rFonts w:ascii="Times New Roman" w:hAnsi="Times New Roman" w:cs="Times New Roman"/>
          <w:sz w:val="26"/>
          <w:szCs w:val="26"/>
        </w:rPr>
        <w:t xml:space="preserve"> </w:t>
      </w:r>
      <w:r w:rsidR="00277E66">
        <w:rPr>
          <w:rFonts w:ascii="Times New Roman" w:hAnsi="Times New Roman" w:cs="Times New Roman"/>
          <w:sz w:val="26"/>
          <w:szCs w:val="26"/>
        </w:rPr>
        <w:t>Рассмот</w:t>
      </w:r>
      <w:r w:rsidR="00277E66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277E66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277E66"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</w:t>
      </w:r>
      <w:r w:rsidR="00335423">
        <w:rPr>
          <w:rFonts w:ascii="Times New Roman" w:hAnsi="Times New Roman" w:cs="Times New Roman"/>
          <w:sz w:val="26"/>
          <w:szCs w:val="26"/>
        </w:rPr>
        <w:t xml:space="preserve"> </w:t>
      </w:r>
      <w:r w:rsidR="00335423" w:rsidRPr="00D84A75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D84A75" w:rsidRPr="00D84A75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9344BE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A13239">
        <w:rPr>
          <w:rFonts w:ascii="Times New Roman" w:hAnsi="Times New Roman" w:cs="Times New Roman"/>
          <w:sz w:val="26"/>
          <w:szCs w:val="26"/>
        </w:rPr>
        <w:t>: Рахманова И.С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FF8" w:rsidRDefault="00D2382B" w:rsidP="00B711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277E6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E66">
        <w:rPr>
          <w:rFonts w:ascii="Times New Roman" w:hAnsi="Times New Roman" w:cs="Times New Roman"/>
          <w:sz w:val="26"/>
          <w:szCs w:val="26"/>
        </w:rPr>
        <w:t>Рассмот</w:t>
      </w:r>
      <w:r w:rsidR="007D35E5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7D35E5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D35E5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3F4FF8" w:rsidRPr="003F4FF8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3F4FF8">
        <w:rPr>
          <w:rFonts w:ascii="Times New Roman" w:hAnsi="Times New Roman" w:cs="Times New Roman"/>
          <w:sz w:val="26"/>
          <w:szCs w:val="26"/>
        </w:rPr>
        <w:t xml:space="preserve"> </w:t>
      </w:r>
      <w:r w:rsidR="003F4FF8" w:rsidRPr="003F4FF8">
        <w:rPr>
          <w:rFonts w:ascii="Times New Roman" w:hAnsi="Times New Roman"/>
          <w:sz w:val="26"/>
          <w:szCs w:val="26"/>
        </w:rPr>
        <w:t>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9344BE">
        <w:rPr>
          <w:rFonts w:ascii="Times New Roman" w:hAnsi="Times New Roman"/>
          <w:sz w:val="26"/>
          <w:szCs w:val="26"/>
        </w:rPr>
        <w:t>.</w:t>
      </w: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4FF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F4FF8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3F4FF8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170" w:rsidRPr="00B71170" w:rsidRDefault="00B71170" w:rsidP="00B71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 3.</w:t>
      </w:r>
      <w:r w:rsidR="00043A4F">
        <w:rPr>
          <w:rFonts w:ascii="Times New Roman" w:hAnsi="Times New Roman" w:cs="Times New Roman"/>
          <w:sz w:val="26"/>
          <w:szCs w:val="26"/>
        </w:rPr>
        <w:t xml:space="preserve"> </w:t>
      </w:r>
      <w:r w:rsidRPr="00B71170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B7117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1170">
        <w:rPr>
          <w:rFonts w:ascii="Times New Roman" w:hAnsi="Times New Roman" w:cs="Times New Roman"/>
          <w:sz w:val="26"/>
          <w:szCs w:val="26"/>
        </w:rPr>
        <w:t xml:space="preserve"> экспертизы   Постановления администрации муниципального  образования «Светлогорский городской округ» </w:t>
      </w:r>
      <w:r w:rsidRPr="00B7117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«О попечительском совете МБУ </w:t>
      </w:r>
      <w:r w:rsidRPr="00B71170">
        <w:rPr>
          <w:rFonts w:ascii="Times New Roman" w:hAnsi="Times New Roman" w:cs="Times New Roman"/>
          <w:bCs/>
          <w:sz w:val="26"/>
          <w:szCs w:val="26"/>
        </w:rPr>
        <w:t xml:space="preserve">«Комплексный центр социального обслуживания населения </w:t>
      </w:r>
      <w:proofErr w:type="gramStart"/>
      <w:r w:rsidRPr="00B7117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711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71170">
        <w:rPr>
          <w:rFonts w:ascii="Times New Roman" w:hAnsi="Times New Roman" w:cs="Times New Roman"/>
          <w:bCs/>
          <w:sz w:val="26"/>
          <w:szCs w:val="26"/>
        </w:rPr>
        <w:t>Светлогорском</w:t>
      </w:r>
      <w:proofErr w:type="gramEnd"/>
      <w:r w:rsidRPr="00B7117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округе»»</w:t>
      </w:r>
      <w:r w:rsidR="009344BE">
        <w:rPr>
          <w:rFonts w:ascii="Times New Roman" w:hAnsi="Times New Roman" w:cs="Times New Roman"/>
          <w:bCs/>
          <w:sz w:val="26"/>
          <w:szCs w:val="26"/>
        </w:rPr>
        <w:t>.</w:t>
      </w:r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A13239" w:rsidRPr="00A13239">
        <w:rPr>
          <w:rFonts w:ascii="Times New Roman" w:hAnsi="Times New Roman" w:cs="Times New Roman"/>
          <w:sz w:val="26"/>
          <w:szCs w:val="26"/>
        </w:rPr>
        <w:t xml:space="preserve"> Ткачук Е.С.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F236AB" w:rsidRDefault="00D85F0D" w:rsidP="00F236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sz w:val="26"/>
          <w:szCs w:val="26"/>
        </w:rPr>
        <w:t>4.</w:t>
      </w:r>
      <w:r w:rsidR="00461C0C" w:rsidRPr="00461C0C">
        <w:rPr>
          <w:sz w:val="26"/>
          <w:szCs w:val="26"/>
        </w:rPr>
        <w:t xml:space="preserve"> </w:t>
      </w:r>
      <w:r w:rsidR="00461C0C" w:rsidRPr="00B71170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61C0C" w:rsidRPr="00B7117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61C0C" w:rsidRPr="00B71170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020F57" w:rsidRPr="00020F5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020F57" w:rsidRPr="00F236AB">
        <w:rPr>
          <w:rFonts w:ascii="Times New Roman" w:hAnsi="Times New Roman" w:cs="Times New Roman"/>
          <w:sz w:val="26"/>
          <w:szCs w:val="26"/>
        </w:rPr>
        <w:t>муниципального  образования «Светлогорский городской округ»</w:t>
      </w:r>
      <w:r w:rsidR="00F236AB" w:rsidRPr="00F236AB">
        <w:rPr>
          <w:rFonts w:ascii="Times New Roman" w:hAnsi="Times New Roman" w:cs="Times New Roman"/>
          <w:sz w:val="26"/>
          <w:szCs w:val="26"/>
        </w:rPr>
        <w:t xml:space="preserve"> </w:t>
      </w:r>
      <w:r w:rsidR="00020F57" w:rsidRPr="00F236AB">
        <w:rPr>
          <w:rFonts w:ascii="Times New Roman" w:hAnsi="Times New Roman" w:cs="Times New Roman"/>
          <w:sz w:val="26"/>
          <w:szCs w:val="26"/>
        </w:rPr>
        <w:t>«О предоставлении гарантий погребения отдельных категорий умерших (погибших) граждан за счет муниципального бюджета»</w:t>
      </w:r>
    </w:p>
    <w:p w:rsidR="00F236AB" w:rsidRPr="00B71170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 Ткачук Е.С.</w:t>
      </w:r>
    </w:p>
    <w:p w:rsidR="00043A4F" w:rsidRDefault="00043A4F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747BA2" w:rsidRDefault="00747BA2" w:rsidP="00747B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B71170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5.</w:t>
      </w:r>
      <w:r w:rsidRPr="00461C0C">
        <w:rPr>
          <w:sz w:val="26"/>
          <w:szCs w:val="26"/>
        </w:rPr>
        <w:t xml:space="preserve"> </w:t>
      </w:r>
      <w:r w:rsidRPr="00B71170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71170">
        <w:rPr>
          <w:sz w:val="26"/>
          <w:szCs w:val="26"/>
        </w:rPr>
        <w:t>антикоррупционной</w:t>
      </w:r>
      <w:proofErr w:type="spellEnd"/>
      <w:r w:rsidRPr="00B71170">
        <w:rPr>
          <w:sz w:val="26"/>
          <w:szCs w:val="26"/>
        </w:rPr>
        <w:t xml:space="preserve"> экспертизы   </w:t>
      </w:r>
      <w:r w:rsidRPr="00020F57">
        <w:rPr>
          <w:sz w:val="26"/>
          <w:szCs w:val="26"/>
        </w:rPr>
        <w:t xml:space="preserve">Постановления администрации </w:t>
      </w:r>
      <w:r w:rsidRPr="00F236AB">
        <w:rPr>
          <w:sz w:val="26"/>
          <w:szCs w:val="26"/>
        </w:rPr>
        <w:t xml:space="preserve">муниципального  образования «Светлогорский городской округ» </w:t>
      </w:r>
      <w:r w:rsidRPr="00AA057D">
        <w:rPr>
          <w:b/>
          <w:bCs/>
          <w:sz w:val="26"/>
          <w:szCs w:val="26"/>
        </w:rPr>
        <w:t>«</w:t>
      </w:r>
      <w:r w:rsidRPr="00747BA2">
        <w:rPr>
          <w:bCs/>
          <w:sz w:val="26"/>
          <w:szCs w:val="26"/>
        </w:rPr>
        <w:t>Об утверждении стоимости гарантированных услуг по погребению на территории муниципального образования «Светлогорский городской округ»»</w:t>
      </w:r>
    </w:p>
    <w:p w:rsidR="00747BA2" w:rsidRPr="00B71170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 Ткачук Е.С.</w:t>
      </w: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3A4F" w:rsidRPr="00043A4F" w:rsidRDefault="00043A4F" w:rsidP="002626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747BA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Постановления администрации муниципального  образования «Светлогорский городской округ» </w:t>
      </w:r>
      <w:r w:rsidRPr="00043A4F">
        <w:rPr>
          <w:rFonts w:ascii="Times New Roman" w:hAnsi="Times New Roman" w:cs="Times New Roman"/>
          <w:sz w:val="28"/>
          <w:szCs w:val="28"/>
        </w:rPr>
        <w:t>«</w:t>
      </w:r>
      <w:r w:rsidRPr="00043A4F">
        <w:rPr>
          <w:rFonts w:ascii="Times New Roman" w:hAnsi="Times New Roman" w:cs="Times New Roman"/>
          <w:sz w:val="26"/>
          <w:szCs w:val="26"/>
        </w:rPr>
        <w:t xml:space="preserve">О порядке предоставления адресной социальной помощи гражданам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городского округа, оказавшимся  в трудной жизненной ситуации»</w:t>
      </w:r>
      <w:r w:rsidR="0026260E">
        <w:rPr>
          <w:rFonts w:ascii="Times New Roman" w:hAnsi="Times New Roman" w:cs="Times New Roman"/>
          <w:sz w:val="26"/>
          <w:szCs w:val="26"/>
        </w:rPr>
        <w:t>.</w:t>
      </w:r>
    </w:p>
    <w:p w:rsidR="00B214A9" w:rsidRPr="00B71170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 Ткачук Е.С.</w:t>
      </w:r>
    </w:p>
    <w:p w:rsidR="00B214A9" w:rsidRDefault="00B214A9" w:rsidP="00B214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Default="001220A8" w:rsidP="002626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747BA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C17622" w:rsidRPr="00C17622">
        <w:rPr>
          <w:rFonts w:ascii="Times New Roman" w:hAnsi="Times New Roman" w:cs="Times New Roman"/>
          <w:sz w:val="26"/>
          <w:szCs w:val="26"/>
        </w:rPr>
        <w:t>Решения Окружного Совета депутатов муниципального образования «Светлогорский городской округ»</w:t>
      </w:r>
      <w:r w:rsidR="00C013B3">
        <w:rPr>
          <w:rFonts w:ascii="Times New Roman" w:hAnsi="Times New Roman" w:cs="Times New Roman"/>
          <w:sz w:val="26"/>
          <w:szCs w:val="26"/>
        </w:rPr>
        <w:t xml:space="preserve"> </w:t>
      </w:r>
      <w:r w:rsidR="00C17622" w:rsidRPr="00C17622">
        <w:rPr>
          <w:rFonts w:ascii="Times New Roman" w:hAnsi="Times New Roman" w:cs="Times New Roman"/>
          <w:sz w:val="26"/>
          <w:szCs w:val="26"/>
        </w:rPr>
        <w:t>Об утверждении Положения о порядке формирования  и деятельности экспертной комиссии для оценки предложений об определении мест, нахождение в которых детей не допускается, и состава экспертной комиссии</w:t>
      </w:r>
      <w:r w:rsidR="0026260E">
        <w:rPr>
          <w:rFonts w:ascii="Times New Roman" w:hAnsi="Times New Roman" w:cs="Times New Roman"/>
          <w:sz w:val="26"/>
          <w:szCs w:val="26"/>
        </w:rPr>
        <w:t>.</w:t>
      </w:r>
    </w:p>
    <w:p w:rsidR="0026260E" w:rsidRPr="00B71170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26260E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260E" w:rsidRDefault="0026260E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r w:rsidR="0083645F">
        <w:rPr>
          <w:rFonts w:ascii="Times New Roman" w:hAnsi="Times New Roman" w:cs="Times New Roman"/>
          <w:sz w:val="26"/>
          <w:szCs w:val="26"/>
        </w:rPr>
        <w:t>Туркина О</w:t>
      </w:r>
      <w:r w:rsidRPr="00A13239">
        <w:rPr>
          <w:rFonts w:ascii="Times New Roman" w:hAnsi="Times New Roman" w:cs="Times New Roman"/>
          <w:sz w:val="26"/>
          <w:szCs w:val="26"/>
        </w:rPr>
        <w:t>.</w:t>
      </w:r>
      <w:r w:rsidR="0083645F">
        <w:rPr>
          <w:rFonts w:ascii="Times New Roman" w:hAnsi="Times New Roman" w:cs="Times New Roman"/>
          <w:sz w:val="26"/>
          <w:szCs w:val="26"/>
        </w:rPr>
        <w:t>В.</w:t>
      </w:r>
    </w:p>
    <w:p w:rsidR="001078E7" w:rsidRDefault="001078E7" w:rsidP="002626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Default="001078E7" w:rsidP="001078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45F" w:rsidRPr="0083645F" w:rsidRDefault="001078E7" w:rsidP="00836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BA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83645F" w:rsidRPr="0083645F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83645F">
        <w:rPr>
          <w:rFonts w:ascii="Times New Roman" w:hAnsi="Times New Roman" w:cs="Times New Roman"/>
          <w:sz w:val="26"/>
          <w:szCs w:val="26"/>
        </w:rPr>
        <w:t xml:space="preserve"> </w:t>
      </w:r>
      <w:r w:rsidR="0083645F" w:rsidRPr="0083645F">
        <w:rPr>
          <w:rFonts w:ascii="Times New Roman" w:hAnsi="Times New Roman" w:cs="Times New Roman"/>
          <w:sz w:val="26"/>
          <w:szCs w:val="26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  <w:r w:rsidR="0083645F">
        <w:rPr>
          <w:rFonts w:ascii="Times New Roman" w:hAnsi="Times New Roman" w:cs="Times New Roman"/>
          <w:b/>
          <w:sz w:val="26"/>
          <w:szCs w:val="26"/>
        </w:rPr>
        <w:t>»</w:t>
      </w:r>
      <w:r w:rsidR="0083645F" w:rsidRPr="005A11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645F" w:rsidRPr="00B71170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  <w:r w:rsidRPr="00A13239">
        <w:rPr>
          <w:rFonts w:ascii="Times New Roman" w:hAnsi="Times New Roman" w:cs="Times New Roman"/>
          <w:sz w:val="26"/>
          <w:szCs w:val="26"/>
        </w:rPr>
        <w:t>.</w:t>
      </w:r>
    </w:p>
    <w:p w:rsidR="0083645F" w:rsidRDefault="0083645F" w:rsidP="008364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8E7" w:rsidRDefault="001078E7" w:rsidP="00107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260E" w:rsidRDefault="00D23E05" w:rsidP="00D23E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BA2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="00923DC7" w:rsidRPr="00923DC7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923DC7">
        <w:rPr>
          <w:rFonts w:ascii="Times New Roman" w:hAnsi="Times New Roman" w:cs="Times New Roman"/>
          <w:sz w:val="26"/>
          <w:szCs w:val="26"/>
        </w:rPr>
        <w:t xml:space="preserve"> </w:t>
      </w:r>
      <w:r w:rsidR="00174F60">
        <w:rPr>
          <w:rFonts w:ascii="Times New Roman" w:hAnsi="Times New Roman" w:cs="Times New Roman"/>
          <w:sz w:val="26"/>
          <w:szCs w:val="26"/>
        </w:rPr>
        <w:t>«</w:t>
      </w:r>
      <w:r w:rsidR="00174F60" w:rsidRPr="00DE1F7A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</w:t>
      </w:r>
      <w:r w:rsidR="00174F60">
        <w:rPr>
          <w:rFonts w:ascii="Times New Roman" w:hAnsi="Times New Roman" w:cs="Times New Roman"/>
          <w:sz w:val="26"/>
          <w:szCs w:val="26"/>
        </w:rPr>
        <w:t>»</w:t>
      </w:r>
    </w:p>
    <w:p w:rsidR="00923DC7" w:rsidRPr="00B71170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DC7" w:rsidRDefault="00923DC7" w:rsidP="00923D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 xml:space="preserve">: </w:t>
      </w:r>
      <w:r w:rsidR="006A511A">
        <w:rPr>
          <w:rFonts w:ascii="Times New Roman" w:hAnsi="Times New Roman" w:cs="Times New Roman"/>
          <w:sz w:val="26"/>
          <w:szCs w:val="26"/>
        </w:rPr>
        <w:t>Рахманова И.С.</w:t>
      </w:r>
    </w:p>
    <w:p w:rsidR="0090127E" w:rsidRDefault="0090127E" w:rsidP="00652B40">
      <w:pPr>
        <w:rPr>
          <w:szCs w:val="22"/>
        </w:rPr>
      </w:pPr>
    </w:p>
    <w:p w:rsidR="0026260E" w:rsidRPr="00F236AB" w:rsidRDefault="0026260E" w:rsidP="00652B40">
      <w:pPr>
        <w:rPr>
          <w:szCs w:val="22"/>
        </w:rPr>
      </w:pPr>
    </w:p>
    <w:sectPr w:rsidR="0026260E" w:rsidRPr="00F236AB" w:rsidSect="00B2235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0F57"/>
    <w:rsid w:val="00025E59"/>
    <w:rsid w:val="00043A4F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078E7"/>
    <w:rsid w:val="00111729"/>
    <w:rsid w:val="001220A8"/>
    <w:rsid w:val="001532CE"/>
    <w:rsid w:val="00161EC3"/>
    <w:rsid w:val="00174F60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B08DE"/>
    <w:rsid w:val="002C2709"/>
    <w:rsid w:val="002D5144"/>
    <w:rsid w:val="003152CC"/>
    <w:rsid w:val="00325433"/>
    <w:rsid w:val="00331E5D"/>
    <w:rsid w:val="0033278E"/>
    <w:rsid w:val="00335423"/>
    <w:rsid w:val="00350BE5"/>
    <w:rsid w:val="00352C63"/>
    <w:rsid w:val="00376A83"/>
    <w:rsid w:val="003806D4"/>
    <w:rsid w:val="003E5E99"/>
    <w:rsid w:val="003F06ED"/>
    <w:rsid w:val="003F4FF8"/>
    <w:rsid w:val="00425568"/>
    <w:rsid w:val="00454660"/>
    <w:rsid w:val="00461C0C"/>
    <w:rsid w:val="00462A1B"/>
    <w:rsid w:val="00493194"/>
    <w:rsid w:val="004A3842"/>
    <w:rsid w:val="004B4CE8"/>
    <w:rsid w:val="004E48E5"/>
    <w:rsid w:val="004F666E"/>
    <w:rsid w:val="00520B04"/>
    <w:rsid w:val="00533DBC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7384D"/>
    <w:rsid w:val="00773DC3"/>
    <w:rsid w:val="00774046"/>
    <w:rsid w:val="00776DF9"/>
    <w:rsid w:val="00781019"/>
    <w:rsid w:val="00796433"/>
    <w:rsid w:val="00796C42"/>
    <w:rsid w:val="007A57B3"/>
    <w:rsid w:val="007A5821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60F2B"/>
    <w:rsid w:val="00973E1E"/>
    <w:rsid w:val="009A105E"/>
    <w:rsid w:val="009B2FA9"/>
    <w:rsid w:val="009C1E37"/>
    <w:rsid w:val="009D2EC9"/>
    <w:rsid w:val="009D5970"/>
    <w:rsid w:val="00A12350"/>
    <w:rsid w:val="00A13239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54133"/>
    <w:rsid w:val="00B63DF2"/>
    <w:rsid w:val="00B71170"/>
    <w:rsid w:val="00B747E1"/>
    <w:rsid w:val="00B808A5"/>
    <w:rsid w:val="00B83B7E"/>
    <w:rsid w:val="00B9448C"/>
    <w:rsid w:val="00BA520A"/>
    <w:rsid w:val="00BC089F"/>
    <w:rsid w:val="00BD5BD9"/>
    <w:rsid w:val="00C002A7"/>
    <w:rsid w:val="00C013B3"/>
    <w:rsid w:val="00C17622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25FB"/>
    <w:rsid w:val="00D150E4"/>
    <w:rsid w:val="00D2382B"/>
    <w:rsid w:val="00D23E05"/>
    <w:rsid w:val="00D34022"/>
    <w:rsid w:val="00D51FED"/>
    <w:rsid w:val="00D527DE"/>
    <w:rsid w:val="00D65B84"/>
    <w:rsid w:val="00D84A75"/>
    <w:rsid w:val="00D85F0D"/>
    <w:rsid w:val="00DB1AD8"/>
    <w:rsid w:val="00DC0187"/>
    <w:rsid w:val="00DC13F2"/>
    <w:rsid w:val="00DE4D6E"/>
    <w:rsid w:val="00E033E1"/>
    <w:rsid w:val="00E04C8E"/>
    <w:rsid w:val="00E212FF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F3A5E"/>
    <w:rsid w:val="00EF60B6"/>
    <w:rsid w:val="00F2174F"/>
    <w:rsid w:val="00F236AB"/>
    <w:rsid w:val="00F50183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3F4FF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455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44</cp:revision>
  <cp:lastPrinted>2019-02-25T14:39:00Z</cp:lastPrinted>
  <dcterms:created xsi:type="dcterms:W3CDTF">2019-02-25T13:45:00Z</dcterms:created>
  <dcterms:modified xsi:type="dcterms:W3CDTF">2019-08-27T16:05:00Z</dcterms:modified>
</cp:coreProperties>
</file>